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579" w:rsidRPr="00862C9B" w:rsidRDefault="001B49C8">
      <w:pPr>
        <w:rPr>
          <w:rFonts w:ascii="Twinkl Cursive Looped" w:hAnsi="Twinkl Cursive Looped"/>
          <w:sz w:val="24"/>
          <w:u w:val="single"/>
          <w:lang w:val="en-US"/>
        </w:rPr>
      </w:pPr>
      <w:r>
        <w:rPr>
          <w:rFonts w:ascii="Twinkl Cursive Looped" w:hAnsi="Twinkl Cursive Looped"/>
          <w:sz w:val="24"/>
          <w:u w:val="single"/>
          <w:lang w:val="en-US"/>
        </w:rPr>
        <w:t>26</w:t>
      </w:r>
      <w:r w:rsidR="009E0C3C" w:rsidRPr="00862C9B">
        <w:rPr>
          <w:rFonts w:ascii="Twinkl Cursive Looped" w:hAnsi="Twinkl Cursive Looped"/>
          <w:sz w:val="24"/>
          <w:u w:val="single"/>
          <w:vertAlign w:val="superscript"/>
          <w:lang w:val="en-US"/>
        </w:rPr>
        <w:t>th</w:t>
      </w:r>
      <w:r w:rsidR="009E0C3C" w:rsidRPr="00862C9B">
        <w:rPr>
          <w:rFonts w:ascii="Twinkl Cursive Looped" w:hAnsi="Twinkl Cursive Looped"/>
          <w:sz w:val="24"/>
          <w:u w:val="single"/>
          <w:lang w:val="en-US"/>
        </w:rPr>
        <w:t xml:space="preserve"> September 2025 </w:t>
      </w:r>
    </w:p>
    <w:p w:rsidR="009E0C3C" w:rsidRPr="001B49C8" w:rsidRDefault="009E0C3C">
      <w:pPr>
        <w:rPr>
          <w:rFonts w:ascii="Twinkl Cursive Looped" w:hAnsi="Twinkl Cursive Looped"/>
          <w:lang w:val="en-US"/>
        </w:rPr>
      </w:pPr>
      <w:r w:rsidRPr="001B49C8">
        <w:rPr>
          <w:rFonts w:ascii="Twinkl Cursive Looped" w:hAnsi="Twinkl Cursive Looped"/>
          <w:lang w:val="en-US"/>
        </w:rPr>
        <w:t xml:space="preserve">Homework will be handed out on Friday’s and needs to be returned on Wednesday’s. PE days are Tuesday and </w:t>
      </w:r>
      <w:r w:rsidR="001B49C8" w:rsidRPr="001B49C8">
        <w:rPr>
          <w:rFonts w:ascii="Twinkl Cursive Looped" w:hAnsi="Twinkl Cursive Looped"/>
          <w:lang w:val="en-US"/>
        </w:rPr>
        <w:t>Thursday, due to WOW Active Session.</w:t>
      </w:r>
      <w:r w:rsidRPr="001B49C8">
        <w:rPr>
          <w:rFonts w:ascii="Twinkl Cursive Looped" w:hAnsi="Twinkl Cursive Looped"/>
          <w:lang w:val="en-US"/>
        </w:rPr>
        <w:t xml:space="preserve"> Any questions, please ask. </w:t>
      </w:r>
    </w:p>
    <w:tbl>
      <w:tblPr>
        <w:tblStyle w:val="TableGrid"/>
        <w:tblW w:w="0" w:type="auto"/>
        <w:tblLook w:val="04A0" w:firstRow="1" w:lastRow="0" w:firstColumn="1" w:lastColumn="0" w:noHBand="0" w:noVBand="1"/>
      </w:tblPr>
      <w:tblGrid>
        <w:gridCol w:w="2689"/>
        <w:gridCol w:w="6327"/>
      </w:tblGrid>
      <w:tr w:rsidR="009E0C3C" w:rsidRPr="00862C9B" w:rsidTr="009E0C3C">
        <w:tc>
          <w:tcPr>
            <w:tcW w:w="2689" w:type="dxa"/>
          </w:tcPr>
          <w:p w:rsidR="009E0C3C" w:rsidRPr="00862C9B" w:rsidRDefault="009E0C3C">
            <w:pPr>
              <w:rPr>
                <w:rFonts w:ascii="Twinkl Cursive Looped" w:hAnsi="Twinkl Cursive Looped"/>
                <w:sz w:val="24"/>
                <w:lang w:val="en-US"/>
              </w:rPr>
            </w:pPr>
            <w:r w:rsidRPr="00862C9B">
              <w:rPr>
                <w:rFonts w:ascii="Twinkl Cursive Looped" w:hAnsi="Twinkl Cursive Looped"/>
                <w:sz w:val="24"/>
                <w:lang w:val="en-US"/>
              </w:rPr>
              <w:t>RE</w:t>
            </w:r>
          </w:p>
        </w:tc>
        <w:tc>
          <w:tcPr>
            <w:tcW w:w="6327" w:type="dxa"/>
          </w:tcPr>
          <w:p w:rsidR="009E0C3C" w:rsidRPr="00862C9B" w:rsidRDefault="009E0C3C">
            <w:pPr>
              <w:rPr>
                <w:rFonts w:ascii="Twinkl Cursive Looped" w:hAnsi="Twinkl Cursive Looped"/>
                <w:sz w:val="24"/>
                <w:lang w:val="en-US"/>
              </w:rPr>
            </w:pPr>
            <w:r w:rsidRPr="00862C9B">
              <w:rPr>
                <w:rFonts w:ascii="Twinkl Cursive Looped" w:hAnsi="Twinkl Cursive Looped"/>
                <w:sz w:val="24"/>
                <w:lang w:val="en-US"/>
              </w:rPr>
              <w:t xml:space="preserve">Our first RE topic is ‘Homes’. </w:t>
            </w:r>
          </w:p>
        </w:tc>
      </w:tr>
      <w:tr w:rsidR="009E0C3C" w:rsidRPr="00862C9B" w:rsidTr="009E0C3C">
        <w:tc>
          <w:tcPr>
            <w:tcW w:w="2689" w:type="dxa"/>
          </w:tcPr>
          <w:p w:rsidR="009E0C3C" w:rsidRPr="00862C9B" w:rsidRDefault="009E0C3C">
            <w:pPr>
              <w:rPr>
                <w:rFonts w:ascii="Twinkl Cursive Looped" w:hAnsi="Twinkl Cursive Looped"/>
                <w:sz w:val="24"/>
                <w:lang w:val="en-US"/>
              </w:rPr>
            </w:pPr>
            <w:r w:rsidRPr="00862C9B">
              <w:rPr>
                <w:rFonts w:ascii="Twinkl Cursive Looped" w:hAnsi="Twinkl Cursive Looped"/>
                <w:sz w:val="24"/>
                <w:lang w:val="en-US"/>
              </w:rPr>
              <w:t xml:space="preserve">Spellings </w:t>
            </w:r>
          </w:p>
        </w:tc>
        <w:tc>
          <w:tcPr>
            <w:tcW w:w="6327" w:type="dxa"/>
          </w:tcPr>
          <w:p w:rsidR="001B49C8" w:rsidRDefault="001B49C8">
            <w:pPr>
              <w:rPr>
                <w:rFonts w:ascii="Twinkl Cursive Looped" w:hAnsi="Twinkl Cursive Looped"/>
                <w:sz w:val="24"/>
                <w:lang w:val="en-US"/>
              </w:rPr>
            </w:pPr>
            <w:r>
              <w:rPr>
                <w:rFonts w:ascii="Twinkl Cursive Looped" w:hAnsi="Twinkl Cursive Looped"/>
                <w:sz w:val="24"/>
                <w:lang w:val="en-US"/>
              </w:rPr>
              <w:t xml:space="preserve">This week we have been looking at homophones. Two words having the same pronunciation but different meanings. </w:t>
            </w:r>
          </w:p>
          <w:p w:rsidR="001B49C8" w:rsidRDefault="001B49C8">
            <w:pPr>
              <w:rPr>
                <w:rFonts w:ascii="Twinkl Cursive Looped" w:hAnsi="Twinkl Cursive Looped"/>
                <w:sz w:val="24"/>
                <w:lang w:val="en-US"/>
              </w:rPr>
            </w:pPr>
            <w:r>
              <w:rPr>
                <w:rFonts w:ascii="Twinkl Cursive Looped" w:hAnsi="Twinkl Cursive Looped"/>
                <w:sz w:val="24"/>
                <w:lang w:val="en-US"/>
              </w:rPr>
              <w:t>break</w:t>
            </w:r>
          </w:p>
          <w:p w:rsidR="001B49C8" w:rsidRDefault="001B49C8">
            <w:pPr>
              <w:rPr>
                <w:rFonts w:ascii="Twinkl Cursive Looped" w:hAnsi="Twinkl Cursive Looped"/>
                <w:sz w:val="24"/>
                <w:lang w:val="en-US"/>
              </w:rPr>
            </w:pPr>
            <w:r>
              <w:rPr>
                <w:rFonts w:ascii="Twinkl Cursive Looped" w:hAnsi="Twinkl Cursive Looped"/>
                <w:sz w:val="24"/>
                <w:lang w:val="en-US"/>
              </w:rPr>
              <w:t>brake</w:t>
            </w:r>
          </w:p>
          <w:p w:rsidR="001B49C8" w:rsidRDefault="001B49C8">
            <w:pPr>
              <w:rPr>
                <w:rFonts w:ascii="Twinkl Cursive Looped" w:hAnsi="Twinkl Cursive Looped"/>
                <w:sz w:val="24"/>
                <w:lang w:val="en-US"/>
              </w:rPr>
            </w:pPr>
            <w:r>
              <w:rPr>
                <w:rFonts w:ascii="Twinkl Cursive Looped" w:hAnsi="Twinkl Cursive Looped"/>
                <w:sz w:val="24"/>
                <w:lang w:val="en-US"/>
              </w:rPr>
              <w:t>fair</w:t>
            </w:r>
          </w:p>
          <w:p w:rsidR="001B49C8" w:rsidRDefault="001B49C8">
            <w:pPr>
              <w:rPr>
                <w:rFonts w:ascii="Twinkl Cursive Looped" w:hAnsi="Twinkl Cursive Looped"/>
                <w:sz w:val="24"/>
                <w:lang w:val="en-US"/>
              </w:rPr>
            </w:pPr>
            <w:r>
              <w:rPr>
                <w:rFonts w:ascii="Twinkl Cursive Looped" w:hAnsi="Twinkl Cursive Looped"/>
                <w:sz w:val="24"/>
                <w:lang w:val="en-US"/>
              </w:rPr>
              <w:t>fare</w:t>
            </w:r>
          </w:p>
          <w:p w:rsidR="001B49C8" w:rsidRDefault="001B49C8">
            <w:pPr>
              <w:rPr>
                <w:rFonts w:ascii="Twinkl Cursive Looped" w:hAnsi="Twinkl Cursive Looped"/>
                <w:sz w:val="24"/>
                <w:lang w:val="en-US"/>
              </w:rPr>
            </w:pPr>
            <w:r>
              <w:rPr>
                <w:rFonts w:ascii="Twinkl Cursive Looped" w:hAnsi="Twinkl Cursive Looped"/>
                <w:sz w:val="24"/>
                <w:lang w:val="en-US"/>
              </w:rPr>
              <w:t>ball</w:t>
            </w:r>
          </w:p>
          <w:p w:rsidR="001B49C8" w:rsidRDefault="001B49C8">
            <w:pPr>
              <w:rPr>
                <w:rFonts w:ascii="Twinkl Cursive Looped" w:hAnsi="Twinkl Cursive Looped"/>
                <w:sz w:val="24"/>
                <w:lang w:val="en-US"/>
              </w:rPr>
            </w:pPr>
            <w:r>
              <w:rPr>
                <w:rFonts w:ascii="Twinkl Cursive Looped" w:hAnsi="Twinkl Cursive Looped"/>
                <w:sz w:val="24"/>
                <w:lang w:val="en-US"/>
              </w:rPr>
              <w:t>bawl</w:t>
            </w:r>
          </w:p>
          <w:p w:rsidR="001B49C8" w:rsidRDefault="001B49C8">
            <w:pPr>
              <w:rPr>
                <w:rFonts w:ascii="Twinkl Cursive Looped" w:hAnsi="Twinkl Cursive Looped"/>
                <w:sz w:val="24"/>
                <w:lang w:val="en-US"/>
              </w:rPr>
            </w:pPr>
            <w:r>
              <w:rPr>
                <w:rFonts w:ascii="Twinkl Cursive Looped" w:hAnsi="Twinkl Cursive Looped"/>
                <w:sz w:val="24"/>
                <w:lang w:val="en-US"/>
              </w:rPr>
              <w:t>heel</w:t>
            </w:r>
          </w:p>
          <w:p w:rsidR="001B49C8" w:rsidRDefault="001B49C8">
            <w:pPr>
              <w:rPr>
                <w:rFonts w:ascii="Twinkl Cursive Looped" w:hAnsi="Twinkl Cursive Looped"/>
                <w:sz w:val="24"/>
                <w:lang w:val="en-US"/>
              </w:rPr>
            </w:pPr>
            <w:r>
              <w:rPr>
                <w:rFonts w:ascii="Twinkl Cursive Looped" w:hAnsi="Twinkl Cursive Looped"/>
                <w:sz w:val="24"/>
                <w:lang w:val="en-US"/>
              </w:rPr>
              <w:t>heal</w:t>
            </w:r>
          </w:p>
          <w:p w:rsidR="009E0C3C" w:rsidRPr="00862C9B" w:rsidRDefault="003820EB">
            <w:pPr>
              <w:rPr>
                <w:rFonts w:ascii="Twinkl Cursive Looped" w:hAnsi="Twinkl Cursive Looped"/>
                <w:sz w:val="24"/>
                <w:lang w:val="en-US"/>
              </w:rPr>
            </w:pPr>
            <w:r w:rsidRPr="00862C9B">
              <w:rPr>
                <w:rFonts w:ascii="Twinkl Cursive Looped" w:hAnsi="Twinkl Cursive Looped"/>
                <w:sz w:val="24"/>
                <w:lang w:val="en-US"/>
              </w:rPr>
              <w:t xml:space="preserve">Use the words in sentences, recorded in your homework book. </w:t>
            </w:r>
            <w:r w:rsidR="009E0C3C" w:rsidRPr="00862C9B">
              <w:rPr>
                <w:rFonts w:ascii="Twinkl Cursive Looped" w:hAnsi="Twinkl Cursive Looped"/>
                <w:sz w:val="24"/>
                <w:lang w:val="en-US"/>
              </w:rPr>
              <w:t xml:space="preserve"> </w:t>
            </w:r>
          </w:p>
        </w:tc>
      </w:tr>
      <w:tr w:rsidR="009E0C3C" w:rsidRPr="00862C9B" w:rsidTr="009E0C3C">
        <w:tc>
          <w:tcPr>
            <w:tcW w:w="2689" w:type="dxa"/>
          </w:tcPr>
          <w:p w:rsidR="009E0C3C" w:rsidRPr="00862C9B" w:rsidRDefault="009E0C3C">
            <w:pPr>
              <w:rPr>
                <w:rFonts w:ascii="Twinkl Cursive Looped" w:hAnsi="Twinkl Cursive Looped"/>
                <w:sz w:val="24"/>
                <w:lang w:val="en-US"/>
              </w:rPr>
            </w:pPr>
            <w:r w:rsidRPr="00862C9B">
              <w:rPr>
                <w:rFonts w:ascii="Twinkl Cursive Looped" w:hAnsi="Twinkl Cursive Looped"/>
                <w:sz w:val="24"/>
                <w:lang w:val="en-US"/>
              </w:rPr>
              <w:t xml:space="preserve">Reading </w:t>
            </w:r>
          </w:p>
        </w:tc>
        <w:tc>
          <w:tcPr>
            <w:tcW w:w="6327" w:type="dxa"/>
          </w:tcPr>
          <w:p w:rsidR="00862C9B" w:rsidRPr="00862C9B" w:rsidRDefault="00862C9B">
            <w:pPr>
              <w:rPr>
                <w:rFonts w:ascii="Twinkl Cursive Looped" w:hAnsi="Twinkl Cursive Looped"/>
                <w:sz w:val="24"/>
                <w:lang w:val="en-US"/>
              </w:rPr>
            </w:pPr>
            <w:r w:rsidRPr="00862C9B">
              <w:rPr>
                <w:rFonts w:ascii="Twinkl Cursive Looped" w:hAnsi="Twinkl Cursive Looped"/>
                <w:sz w:val="24"/>
                <w:lang w:val="en-US"/>
              </w:rPr>
              <w:t xml:space="preserve">Read books each day and record in reading diaries. </w:t>
            </w:r>
          </w:p>
          <w:p w:rsidR="009E0C3C" w:rsidRPr="00862C9B" w:rsidRDefault="00862C9B">
            <w:pPr>
              <w:rPr>
                <w:rFonts w:ascii="Twinkl Cursive Looped" w:hAnsi="Twinkl Cursive Looped"/>
                <w:sz w:val="24"/>
                <w:lang w:val="en-US"/>
              </w:rPr>
            </w:pPr>
            <w:r w:rsidRPr="00862C9B">
              <w:rPr>
                <w:rFonts w:ascii="Twinkl Cursive Looped" w:hAnsi="Twinkl Cursive Looped"/>
                <w:sz w:val="24"/>
                <w:lang w:val="en-US"/>
              </w:rPr>
              <w:t xml:space="preserve">Please bring in reading for pleasure books, magazines, comics for Thursday’s reading session. </w:t>
            </w:r>
            <w:r w:rsidR="009E0C3C" w:rsidRPr="00862C9B">
              <w:rPr>
                <w:rFonts w:ascii="Twinkl Cursive Looped" w:hAnsi="Twinkl Cursive Looped"/>
                <w:sz w:val="24"/>
                <w:lang w:val="en-US"/>
              </w:rPr>
              <w:t xml:space="preserve"> </w:t>
            </w:r>
          </w:p>
        </w:tc>
      </w:tr>
      <w:tr w:rsidR="009E0C3C" w:rsidRPr="00862C9B" w:rsidTr="009E0C3C">
        <w:tc>
          <w:tcPr>
            <w:tcW w:w="2689" w:type="dxa"/>
          </w:tcPr>
          <w:p w:rsidR="009E0C3C" w:rsidRPr="00862C9B" w:rsidRDefault="009E0C3C">
            <w:pPr>
              <w:rPr>
                <w:rFonts w:ascii="Twinkl Cursive Looped" w:hAnsi="Twinkl Cursive Looped"/>
                <w:sz w:val="24"/>
                <w:lang w:val="en-US"/>
              </w:rPr>
            </w:pPr>
            <w:r w:rsidRPr="00862C9B">
              <w:rPr>
                <w:rFonts w:ascii="Twinkl Cursive Looped" w:hAnsi="Twinkl Cursive Looped"/>
                <w:sz w:val="24"/>
                <w:lang w:val="en-US"/>
              </w:rPr>
              <w:t xml:space="preserve">Maths </w:t>
            </w:r>
          </w:p>
        </w:tc>
        <w:tc>
          <w:tcPr>
            <w:tcW w:w="6327" w:type="dxa"/>
          </w:tcPr>
          <w:p w:rsidR="001B49C8" w:rsidRDefault="001B49C8">
            <w:pPr>
              <w:rPr>
                <w:rFonts w:ascii="Twinkl Cursive Looped" w:hAnsi="Twinkl Cursive Looped"/>
                <w:sz w:val="24"/>
                <w:lang w:val="en-US"/>
              </w:rPr>
            </w:pPr>
            <w:r>
              <w:rPr>
                <w:rFonts w:ascii="Twinkl Cursive Looped" w:hAnsi="Twinkl Cursive Looped"/>
                <w:sz w:val="24"/>
                <w:lang w:val="en-US"/>
              </w:rPr>
              <w:t>Continue times table practice.</w:t>
            </w:r>
          </w:p>
          <w:p w:rsidR="001B49C8" w:rsidRDefault="001B49C8">
            <w:pPr>
              <w:rPr>
                <w:rFonts w:ascii="Twinkl Cursive Looped" w:hAnsi="Twinkl Cursive Looped"/>
                <w:sz w:val="24"/>
                <w:lang w:val="en-US"/>
              </w:rPr>
            </w:pPr>
            <w:r>
              <w:rPr>
                <w:rFonts w:ascii="Twinkl Cursive Looped" w:hAnsi="Twinkl Cursive Looped"/>
                <w:sz w:val="24"/>
                <w:lang w:val="en-US"/>
              </w:rPr>
              <w:t xml:space="preserve">We have been looking at hundreds, tens and ones. </w:t>
            </w:r>
          </w:p>
          <w:p w:rsidR="001B49C8" w:rsidRDefault="001B49C8">
            <w:pPr>
              <w:rPr>
                <w:rFonts w:ascii="Twinkl Cursive Looped" w:hAnsi="Twinkl Cursive Looped"/>
                <w:sz w:val="24"/>
                <w:lang w:val="en-US"/>
              </w:rPr>
            </w:pPr>
            <w:r>
              <w:rPr>
                <w:rFonts w:ascii="Twinkl Cursive Looped" w:hAnsi="Twinkl Cursive Looped"/>
                <w:sz w:val="24"/>
                <w:lang w:val="en-US"/>
              </w:rPr>
              <w:t>Write how many hundreds, tens and ones and then the calculation for each number below.</w:t>
            </w:r>
          </w:p>
          <w:p w:rsidR="001B49C8" w:rsidRDefault="001B49C8">
            <w:pPr>
              <w:rPr>
                <w:rFonts w:ascii="Twinkl Cursive Looped" w:hAnsi="Twinkl Cursive Looped"/>
                <w:sz w:val="24"/>
                <w:lang w:val="en-US"/>
              </w:rPr>
            </w:pPr>
            <w:r>
              <w:rPr>
                <w:rFonts w:ascii="Twinkl Cursive Looped" w:hAnsi="Twinkl Cursive Looped"/>
                <w:sz w:val="24"/>
                <w:lang w:val="en-US"/>
              </w:rPr>
              <w:t>326</w:t>
            </w:r>
          </w:p>
          <w:p w:rsidR="001B49C8" w:rsidRDefault="001B49C8">
            <w:pPr>
              <w:rPr>
                <w:rFonts w:ascii="Twinkl Cursive Looped" w:hAnsi="Twinkl Cursive Looped"/>
                <w:sz w:val="24"/>
                <w:lang w:val="en-US"/>
              </w:rPr>
            </w:pPr>
            <w:r>
              <w:rPr>
                <w:rFonts w:ascii="Twinkl Cursive Looped" w:hAnsi="Twinkl Cursive Looped"/>
                <w:sz w:val="24"/>
                <w:lang w:val="en-US"/>
              </w:rPr>
              <w:t>400</w:t>
            </w:r>
          </w:p>
          <w:p w:rsidR="001B49C8" w:rsidRDefault="001B49C8">
            <w:pPr>
              <w:rPr>
                <w:rFonts w:ascii="Twinkl Cursive Looped" w:hAnsi="Twinkl Cursive Looped"/>
                <w:sz w:val="24"/>
                <w:lang w:val="en-US"/>
              </w:rPr>
            </w:pPr>
            <w:r>
              <w:rPr>
                <w:rFonts w:ascii="Twinkl Cursive Looped" w:hAnsi="Twinkl Cursive Looped"/>
                <w:sz w:val="24"/>
                <w:lang w:val="en-US"/>
              </w:rPr>
              <w:t>962</w:t>
            </w:r>
          </w:p>
          <w:p w:rsidR="001B49C8" w:rsidRDefault="001B49C8">
            <w:pPr>
              <w:rPr>
                <w:rFonts w:ascii="Twinkl Cursive Looped" w:hAnsi="Twinkl Cursive Looped"/>
                <w:sz w:val="24"/>
                <w:lang w:val="en-US"/>
              </w:rPr>
            </w:pPr>
            <w:r>
              <w:rPr>
                <w:rFonts w:ascii="Twinkl Cursive Looped" w:hAnsi="Twinkl Cursive Looped"/>
                <w:sz w:val="24"/>
                <w:lang w:val="en-US"/>
              </w:rPr>
              <w:t>578</w:t>
            </w:r>
          </w:p>
          <w:p w:rsidR="001B49C8" w:rsidRPr="001B49C8" w:rsidRDefault="001B49C8">
            <w:pPr>
              <w:rPr>
                <w:rFonts w:ascii="Twinkl Cursive Looped" w:hAnsi="Twinkl Cursive Looped"/>
                <w:sz w:val="24"/>
                <w:lang w:val="en-US"/>
              </w:rPr>
            </w:pPr>
            <w:r w:rsidRPr="001B49C8">
              <w:rPr>
                <w:rFonts w:ascii="Twinkl Cursive Looped" w:hAnsi="Twinkl Cursive Looped"/>
                <w:sz w:val="24"/>
                <w:lang w:val="en-US"/>
              </w:rPr>
              <w:t>For example,</w:t>
            </w:r>
          </w:p>
          <w:p w:rsidR="001B49C8" w:rsidRPr="001B49C8" w:rsidRDefault="001B49C8">
            <w:pPr>
              <w:rPr>
                <w:rFonts w:ascii="Twinkl Cursive Looped" w:hAnsi="Twinkl Cursive Looped"/>
                <w:sz w:val="24"/>
                <w:lang w:val="en-US"/>
              </w:rPr>
            </w:pPr>
            <w:r w:rsidRPr="001B49C8">
              <w:rPr>
                <w:rFonts w:ascii="Twinkl Cursive Looped" w:hAnsi="Twinkl Cursive Looped"/>
                <w:sz w:val="24"/>
                <w:lang w:val="en-US"/>
              </w:rPr>
              <w:t>345 has 3 hundreds, 4 tens and 5 ones</w:t>
            </w:r>
          </w:p>
          <w:p w:rsidR="00DF5B9E" w:rsidRPr="00862C9B" w:rsidRDefault="001B49C8">
            <w:pPr>
              <w:rPr>
                <w:rFonts w:ascii="Twinkl Cursive Looped" w:hAnsi="Twinkl Cursive Looped"/>
                <w:sz w:val="24"/>
                <w:lang w:val="en-US"/>
              </w:rPr>
            </w:pPr>
            <w:r w:rsidRPr="001B49C8">
              <w:rPr>
                <w:rFonts w:ascii="Twinkl Cursive Looped" w:hAnsi="Twinkl Cursive Looped"/>
                <w:sz w:val="24"/>
                <w:lang w:val="en-US"/>
              </w:rPr>
              <w:t>300 + 40 + 5= 345</w:t>
            </w:r>
            <w:r w:rsidR="00862C9B" w:rsidRPr="00862C9B">
              <w:rPr>
                <w:rFonts w:ascii="Twinkl Cursive Looped" w:hAnsi="Twinkl Cursive Looped"/>
                <w:sz w:val="24"/>
                <w:lang w:val="en-US"/>
              </w:rPr>
              <w:t xml:space="preserve"> </w:t>
            </w:r>
            <w:r w:rsidR="00DF5B9E" w:rsidRPr="00862C9B">
              <w:rPr>
                <w:rFonts w:ascii="Twinkl Cursive Looped" w:hAnsi="Twinkl Cursive Looped"/>
                <w:sz w:val="24"/>
                <w:lang w:val="en-US"/>
              </w:rPr>
              <w:t xml:space="preserve"> </w:t>
            </w:r>
          </w:p>
        </w:tc>
      </w:tr>
      <w:tr w:rsidR="00862C9B" w:rsidRPr="00862C9B" w:rsidTr="009E0C3C">
        <w:tc>
          <w:tcPr>
            <w:tcW w:w="2689" w:type="dxa"/>
          </w:tcPr>
          <w:p w:rsidR="00862C9B" w:rsidRPr="00862C9B" w:rsidRDefault="00862C9B">
            <w:pPr>
              <w:rPr>
                <w:rFonts w:ascii="Twinkl Cursive Looped" w:hAnsi="Twinkl Cursive Looped"/>
                <w:sz w:val="24"/>
                <w:lang w:val="en-US"/>
              </w:rPr>
            </w:pPr>
            <w:r w:rsidRPr="00862C9B">
              <w:rPr>
                <w:rFonts w:ascii="Twinkl Cursive Looped" w:hAnsi="Twinkl Cursive Looped"/>
                <w:sz w:val="24"/>
                <w:lang w:val="en-US"/>
              </w:rPr>
              <w:t xml:space="preserve">Geography </w:t>
            </w:r>
          </w:p>
        </w:tc>
        <w:tc>
          <w:tcPr>
            <w:tcW w:w="6327" w:type="dxa"/>
          </w:tcPr>
          <w:p w:rsidR="00862C9B" w:rsidRPr="00862C9B" w:rsidRDefault="001B49C8">
            <w:pPr>
              <w:rPr>
                <w:rFonts w:ascii="Twinkl Cursive Looped" w:hAnsi="Twinkl Cursive Looped"/>
                <w:sz w:val="24"/>
                <w:lang w:val="en-US"/>
              </w:rPr>
            </w:pPr>
            <w:r>
              <w:rPr>
                <w:rFonts w:ascii="Twinkl Cursive Looped" w:hAnsi="Twinkl Cursive Looped"/>
                <w:sz w:val="24"/>
                <w:lang w:val="en-US"/>
              </w:rPr>
              <w:t xml:space="preserve">Next Friday, we will be walking to the River Maun. Children will need to bring wellies as they will have the opportunity to stand in the shallow part of the river to measure it. Please make sure they bring their wellies in a labelled carrier bag. </w:t>
            </w:r>
          </w:p>
        </w:tc>
      </w:tr>
    </w:tbl>
    <w:p w:rsidR="009E0C3C" w:rsidRDefault="009E0C3C">
      <w:pPr>
        <w:rPr>
          <w:lang w:val="en-US"/>
        </w:rPr>
      </w:pPr>
    </w:p>
    <w:p w:rsidR="009E0C3C" w:rsidRPr="009E0C3C" w:rsidRDefault="004B6FEF">
      <w:pPr>
        <w:rPr>
          <w:lang w:val="en-US"/>
        </w:rPr>
      </w:pPr>
      <w:bookmarkStart w:id="0" w:name="_GoBack"/>
      <w:bookmarkEnd w:id="0"/>
      <w:r w:rsidRPr="009E0C3C">
        <w:rPr>
          <w:noProof/>
        </w:rPr>
        <w:drawing>
          <wp:anchor distT="0" distB="0" distL="114300" distR="114300" simplePos="0" relativeHeight="251658240" behindDoc="1" locked="0" layoutInCell="1" allowOverlap="1" wp14:anchorId="3B9AA255">
            <wp:simplePos x="0" y="0"/>
            <wp:positionH relativeFrom="margin">
              <wp:posOffset>1394020</wp:posOffset>
            </wp:positionH>
            <wp:positionV relativeFrom="paragraph">
              <wp:posOffset>350569</wp:posOffset>
            </wp:positionV>
            <wp:extent cx="2789555" cy="1201420"/>
            <wp:effectExtent l="0" t="0" r="0" b="0"/>
            <wp:wrapTight wrapText="bothSides">
              <wp:wrapPolygon edited="0">
                <wp:start x="0" y="0"/>
                <wp:lineTo x="0" y="21235"/>
                <wp:lineTo x="21389" y="21235"/>
                <wp:lineTo x="21389" y="0"/>
                <wp:lineTo x="0" y="0"/>
              </wp:wrapPolygon>
            </wp:wrapTight>
            <wp:docPr id="5" name="Picture 4">
              <a:extLst xmlns:a="http://schemas.openxmlformats.org/drawingml/2006/main">
                <a:ext uri="{FF2B5EF4-FFF2-40B4-BE49-F238E27FC236}">
                  <a16:creationId xmlns:a16="http://schemas.microsoft.com/office/drawing/2014/main" id="{F1DEA529-398A-4A4E-958D-E66DF8DF5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1DEA529-398A-4A4E-958D-E66DF8DF575C}"/>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789555" cy="1201420"/>
                    </a:xfrm>
                    <a:prstGeom prst="rect">
                      <a:avLst/>
                    </a:prstGeom>
                  </pic:spPr>
                </pic:pic>
              </a:graphicData>
            </a:graphic>
            <wp14:sizeRelH relativeFrom="margin">
              <wp14:pctWidth>0</wp14:pctWidth>
            </wp14:sizeRelH>
            <wp14:sizeRelV relativeFrom="margin">
              <wp14:pctHeight>0</wp14:pctHeight>
            </wp14:sizeRelV>
          </wp:anchor>
        </w:drawing>
      </w:r>
    </w:p>
    <w:sectPr w:rsidR="009E0C3C" w:rsidRPr="009E0C3C" w:rsidSect="00102B01">
      <w:pgSz w:w="11906" w:h="16838"/>
      <w:pgMar w:top="1440"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01"/>
    <w:rsid w:val="00102B01"/>
    <w:rsid w:val="001B49C8"/>
    <w:rsid w:val="003542C2"/>
    <w:rsid w:val="003820EB"/>
    <w:rsid w:val="003E5282"/>
    <w:rsid w:val="004B6FEF"/>
    <w:rsid w:val="005A13C2"/>
    <w:rsid w:val="007A49BD"/>
    <w:rsid w:val="00862C9B"/>
    <w:rsid w:val="008E3341"/>
    <w:rsid w:val="0096388B"/>
    <w:rsid w:val="00991421"/>
    <w:rsid w:val="009E0C3C"/>
    <w:rsid w:val="00CE7579"/>
    <w:rsid w:val="00DF5B9E"/>
    <w:rsid w:val="00F92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1C04"/>
  <w15:chartTrackingRefBased/>
  <w15:docId w15:val="{ED70D2B1-684F-406A-B385-F061DF4F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E545F-DEB2-45D0-973B-B0F985A9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Gee</dc:creator>
  <cp:keywords/>
  <dc:description/>
  <cp:lastModifiedBy>Chelsea Gee</cp:lastModifiedBy>
  <cp:revision>3</cp:revision>
  <cp:lastPrinted>2025-09-11T08:40:00Z</cp:lastPrinted>
  <dcterms:created xsi:type="dcterms:W3CDTF">2025-09-25T13:57:00Z</dcterms:created>
  <dcterms:modified xsi:type="dcterms:W3CDTF">2025-09-25T13:57:00Z</dcterms:modified>
</cp:coreProperties>
</file>